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27D1" w14:textId="77777777" w:rsidR="00BF031D" w:rsidRDefault="000E28BA">
      <w:pPr>
        <w:rPr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Greenloaning</w:t>
      </w:r>
      <w:proofErr w:type="spellEnd"/>
      <w:r>
        <w:rPr>
          <w:b/>
          <w:bCs/>
          <w:sz w:val="40"/>
          <w:szCs w:val="40"/>
        </w:rPr>
        <w:t xml:space="preserve"> Park – </w:t>
      </w:r>
      <w:r w:rsidRPr="000E28BA">
        <w:rPr>
          <w:sz w:val="40"/>
          <w:szCs w:val="40"/>
        </w:rPr>
        <w:t>Works due to start on site 1</w:t>
      </w:r>
      <w:r w:rsidR="00DA5EA6">
        <w:rPr>
          <w:sz w:val="40"/>
          <w:szCs w:val="40"/>
        </w:rPr>
        <w:t>7</w:t>
      </w:r>
      <w:r w:rsidR="00BF031D" w:rsidRPr="00BF031D">
        <w:rPr>
          <w:sz w:val="40"/>
          <w:szCs w:val="40"/>
          <w:vertAlign w:val="superscript"/>
        </w:rPr>
        <w:t>th</w:t>
      </w:r>
      <w:r w:rsidR="00BF031D">
        <w:rPr>
          <w:sz w:val="40"/>
          <w:szCs w:val="40"/>
        </w:rPr>
        <w:t xml:space="preserve"> </w:t>
      </w:r>
      <w:r w:rsidRPr="000E28BA">
        <w:rPr>
          <w:sz w:val="40"/>
          <w:szCs w:val="40"/>
        </w:rPr>
        <w:t>March</w:t>
      </w:r>
      <w:r w:rsidR="00BF031D">
        <w:rPr>
          <w:sz w:val="40"/>
          <w:szCs w:val="40"/>
        </w:rPr>
        <w:t xml:space="preserve"> 20</w:t>
      </w:r>
      <w:r w:rsidRPr="000E28BA">
        <w:rPr>
          <w:sz w:val="40"/>
          <w:szCs w:val="40"/>
        </w:rPr>
        <w:t xml:space="preserve">25 with </w:t>
      </w:r>
      <w:r w:rsidR="00BF031D">
        <w:rPr>
          <w:sz w:val="40"/>
          <w:szCs w:val="40"/>
        </w:rPr>
        <w:t>and e</w:t>
      </w:r>
      <w:r w:rsidRPr="000E28BA">
        <w:rPr>
          <w:sz w:val="40"/>
          <w:szCs w:val="40"/>
        </w:rPr>
        <w:t xml:space="preserve">stimated </w:t>
      </w:r>
      <w:r w:rsidR="00BF031D">
        <w:rPr>
          <w:sz w:val="40"/>
          <w:szCs w:val="40"/>
        </w:rPr>
        <w:t>c</w:t>
      </w:r>
      <w:r w:rsidRPr="000E28BA">
        <w:rPr>
          <w:sz w:val="40"/>
          <w:szCs w:val="40"/>
        </w:rPr>
        <w:t xml:space="preserve">ompletion </w:t>
      </w:r>
      <w:r w:rsidR="00BF031D">
        <w:rPr>
          <w:sz w:val="40"/>
          <w:szCs w:val="40"/>
        </w:rPr>
        <w:t xml:space="preserve">of </w:t>
      </w:r>
      <w:r w:rsidRPr="000E28BA">
        <w:rPr>
          <w:sz w:val="40"/>
          <w:szCs w:val="40"/>
        </w:rPr>
        <w:t>April 2025</w:t>
      </w:r>
      <w:r w:rsidR="00BF031D">
        <w:rPr>
          <w:sz w:val="40"/>
          <w:szCs w:val="40"/>
        </w:rPr>
        <w:t>.</w:t>
      </w:r>
    </w:p>
    <w:p w14:paraId="3AA3CBEF" w14:textId="0C2F582B" w:rsidR="000E28BA" w:rsidRDefault="004523A9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4523A9">
        <w:rPr>
          <w:noProof/>
          <w:sz w:val="40"/>
          <w:szCs w:val="40"/>
        </w:rPr>
        <w:drawing>
          <wp:inline distT="0" distB="0" distL="0" distR="0" wp14:anchorId="0DA9CE51" wp14:editId="625FF97A">
            <wp:extent cx="8847438" cy="5863658"/>
            <wp:effectExtent l="0" t="0" r="0" b="3810"/>
            <wp:docPr id="388846151" name="Picture 1" descr="Plan of proposed play area showing items (clockwise), a basket swing, flat swing and cradle swing, springy seesaw, play tower and slide for toddlers, multi-unit with slide and monkey bars for ages 4+ with a carousel roundabout in the centre.  Plan also shows position of picnic table, bench and bin.  Wet pour surface to be laid and fence, tree and shrub remov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846151" name="Picture 1" descr="Plan of proposed play area showing items (clockwise), a basket swing, flat swing and cradle swing, springy seesaw, play tower and slide for toddlers, multi-unit with slide and monkey bars for ages 4+ with a carousel roundabout in the centre.  Plan also shows position of picnic table, bench and bin.  Wet pour surface to be laid and fence, tree and shrub removal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9749" cy="587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8BA" w:rsidSect="00BF03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BA"/>
    <w:rsid w:val="000E28BA"/>
    <w:rsid w:val="002D4103"/>
    <w:rsid w:val="004523A9"/>
    <w:rsid w:val="00505466"/>
    <w:rsid w:val="00695612"/>
    <w:rsid w:val="006A63E8"/>
    <w:rsid w:val="00BF031D"/>
    <w:rsid w:val="00C37155"/>
    <w:rsid w:val="00DA5EA6"/>
    <w:rsid w:val="00F2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A774"/>
  <w15:chartTrackingRefBased/>
  <w15:docId w15:val="{F0E944B9-42E5-4B3B-AC6C-6EAC1D7C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8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8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8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8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8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8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8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8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8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8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8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8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8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Riley</dc:creator>
  <cp:keywords/>
  <dc:description/>
  <cp:lastModifiedBy>Patrick Higgins</cp:lastModifiedBy>
  <cp:revision>3</cp:revision>
  <dcterms:created xsi:type="dcterms:W3CDTF">2025-03-04T14:00:00Z</dcterms:created>
  <dcterms:modified xsi:type="dcterms:W3CDTF">2025-03-06T08:22:00Z</dcterms:modified>
</cp:coreProperties>
</file>